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46" w:rsidRDefault="00110D46" w:rsidP="00110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110D46" w:rsidRPr="002C429B" w:rsidRDefault="00110D46" w:rsidP="00110D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10D46" w:rsidRDefault="00110D46" w:rsidP="00110D4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 земельных участков:</w:t>
      </w:r>
    </w:p>
    <w:p w:rsidR="00110D46" w:rsidRDefault="00110D46" w:rsidP="00110D4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1057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Бурхино</w:t>
      </w:r>
      <w:proofErr w:type="spellEnd"/>
      <w:r>
        <w:rPr>
          <w:rFonts w:ascii="Times New Roman" w:hAnsi="Times New Roman" w:cs="Times New Roman"/>
        </w:rPr>
        <w:t xml:space="preserve"> (кадастровый  квартал 50:28:0090111); </w:t>
      </w:r>
    </w:p>
    <w:p w:rsidR="00110D46" w:rsidRDefault="00110D46" w:rsidP="00110D4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998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Бурхино</w:t>
      </w:r>
      <w:proofErr w:type="spellEnd"/>
      <w:r>
        <w:rPr>
          <w:rFonts w:ascii="Times New Roman" w:hAnsi="Times New Roman" w:cs="Times New Roman"/>
        </w:rPr>
        <w:t xml:space="preserve"> (кадастровый  квартал 50:28:0090111);</w:t>
      </w:r>
    </w:p>
    <w:p w:rsidR="00110D46" w:rsidRDefault="00110D46" w:rsidP="00110D4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площадью 1202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Бурхино</w:t>
      </w:r>
      <w:proofErr w:type="spellEnd"/>
      <w:r>
        <w:rPr>
          <w:rFonts w:ascii="Times New Roman" w:hAnsi="Times New Roman" w:cs="Times New Roman"/>
        </w:rPr>
        <w:t xml:space="preserve"> (кадастровый  квартал 50:28:0090111);</w:t>
      </w:r>
    </w:p>
    <w:p w:rsidR="00110D46" w:rsidRDefault="00110D46" w:rsidP="00110D4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площадью 951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Бурхино</w:t>
      </w:r>
      <w:proofErr w:type="spellEnd"/>
      <w:r>
        <w:rPr>
          <w:rFonts w:ascii="Times New Roman" w:hAnsi="Times New Roman" w:cs="Times New Roman"/>
        </w:rPr>
        <w:t xml:space="preserve"> (кадастровый  квартал 50:28:0090111);  </w:t>
      </w:r>
    </w:p>
    <w:p w:rsidR="00110D46" w:rsidRPr="002C429B" w:rsidRDefault="00110D46" w:rsidP="00110D4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110D46" w:rsidRPr="002C429B" w:rsidRDefault="00110D46" w:rsidP="00110D4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D46" w:rsidRPr="002C429B" w:rsidRDefault="00110D46" w:rsidP="00110D4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11.02.2022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110D46" w:rsidRPr="009B6CA9" w:rsidRDefault="00110D46" w:rsidP="00110D4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14.03.2022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110D46" w:rsidRPr="002C429B" w:rsidRDefault="00110D46" w:rsidP="00110D4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14.03.2022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110D46" w:rsidRPr="002C429B" w:rsidRDefault="00110D46" w:rsidP="00110D4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110D46" w:rsidRDefault="00110D46" w:rsidP="00110D4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10D46" w:rsidRDefault="00110D46" w:rsidP="00110D46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110D46" w:rsidRDefault="00110D46" w:rsidP="00110D46">
      <w:pPr>
        <w:tabs>
          <w:tab w:val="left" w:pos="6540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</w:t>
      </w:r>
    </w:p>
    <w:p w:rsidR="006A59B8" w:rsidRDefault="006A59B8"/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46"/>
    <w:rsid w:val="00110D46"/>
    <w:rsid w:val="002F13AE"/>
    <w:rsid w:val="006A59B8"/>
    <w:rsid w:val="007D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90B53-7A3C-4C5D-9573-9708A039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Слива Н.П.</cp:lastModifiedBy>
  <cp:revision>2</cp:revision>
  <dcterms:created xsi:type="dcterms:W3CDTF">2022-02-11T06:52:00Z</dcterms:created>
  <dcterms:modified xsi:type="dcterms:W3CDTF">2022-02-11T06:52:00Z</dcterms:modified>
</cp:coreProperties>
</file>